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BE5A41" w14:paraId="2ABFD631" w14:textId="77777777" w:rsidTr="00F043C2">
        <w:trPr>
          <w:trHeight w:hRule="exact" w:val="397"/>
        </w:trPr>
        <w:tc>
          <w:tcPr>
            <w:tcW w:w="2376" w:type="dxa"/>
            <w:hideMark/>
          </w:tcPr>
          <w:p w14:paraId="7DBD5F59" w14:textId="77777777" w:rsidR="00BE5A41" w:rsidRDefault="00BE5A41" w:rsidP="008C03EB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64FFC77A" w14:textId="77777777" w:rsidR="00BE5A41" w:rsidRDefault="00BE5A41" w:rsidP="008C03EB">
            <w:pPr>
              <w:pStyle w:val="KUJKnormal"/>
            </w:pPr>
            <w:r>
              <w:t>19. 05. 2022</w:t>
            </w:r>
          </w:p>
        </w:tc>
        <w:tc>
          <w:tcPr>
            <w:tcW w:w="2126" w:type="dxa"/>
            <w:hideMark/>
          </w:tcPr>
          <w:p w14:paraId="43946DC2" w14:textId="77777777" w:rsidR="00BE5A41" w:rsidRDefault="00BE5A41" w:rsidP="008C03EB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30438E88" w14:textId="77777777" w:rsidR="00BE5A41" w:rsidRDefault="00BE5A41" w:rsidP="008C03EB">
            <w:pPr>
              <w:pStyle w:val="KUJKnormal"/>
            </w:pPr>
          </w:p>
        </w:tc>
      </w:tr>
      <w:tr w:rsidR="00BE5A41" w14:paraId="4BFF3736" w14:textId="77777777" w:rsidTr="00F043C2">
        <w:trPr>
          <w:cantSplit/>
          <w:trHeight w:hRule="exact" w:val="397"/>
        </w:trPr>
        <w:tc>
          <w:tcPr>
            <w:tcW w:w="2376" w:type="dxa"/>
            <w:hideMark/>
          </w:tcPr>
          <w:p w14:paraId="1C88E707" w14:textId="77777777" w:rsidR="00BE5A41" w:rsidRDefault="00BE5A41" w:rsidP="008C03EB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4B13A71F" w14:textId="77777777" w:rsidR="00BE5A41" w:rsidRDefault="00BE5A41" w:rsidP="008C03EB">
            <w:pPr>
              <w:pStyle w:val="KUJKnormal"/>
            </w:pPr>
            <w:r>
              <w:t>199/ZK/22</w:t>
            </w:r>
          </w:p>
        </w:tc>
      </w:tr>
      <w:tr w:rsidR="00BE5A41" w14:paraId="5114C3B4" w14:textId="77777777" w:rsidTr="00F043C2">
        <w:trPr>
          <w:trHeight w:val="397"/>
        </w:trPr>
        <w:tc>
          <w:tcPr>
            <w:tcW w:w="2376" w:type="dxa"/>
          </w:tcPr>
          <w:p w14:paraId="18F6027D" w14:textId="77777777" w:rsidR="00BE5A41" w:rsidRDefault="00BE5A41" w:rsidP="008C03EB"/>
          <w:p w14:paraId="30CA3028" w14:textId="77777777" w:rsidR="00BE5A41" w:rsidRDefault="00BE5A41" w:rsidP="008C03EB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57A63197" w14:textId="77777777" w:rsidR="00BE5A41" w:rsidRDefault="00BE5A41" w:rsidP="008C03EB"/>
          <w:p w14:paraId="1DC95D80" w14:textId="77777777" w:rsidR="00BE5A41" w:rsidRDefault="00BE5A41" w:rsidP="008C03EB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Poskytnutí příplatku mimo základní kapitál obchodní společnosti Nemocnice Jindřichův Hradec, a.s.</w:t>
            </w:r>
          </w:p>
        </w:tc>
      </w:tr>
    </w:tbl>
    <w:p w14:paraId="24A49FD1" w14:textId="77777777" w:rsidR="00BE5A41" w:rsidRDefault="00BE5A41" w:rsidP="00F043C2">
      <w:pPr>
        <w:pStyle w:val="KUJKnormal"/>
        <w:rPr>
          <w:b/>
          <w:bCs/>
        </w:rPr>
      </w:pPr>
      <w:r>
        <w:rPr>
          <w:b/>
          <w:bCs/>
        </w:rPr>
        <w:pict w14:anchorId="08C46687">
          <v:rect id="_x0000_i1029" style="width:453.6pt;height:1.5pt" o:hralign="center" o:hrstd="t" o:hrnoshade="t" o:hr="t" fillcolor="black" stroked="f"/>
        </w:pict>
      </w:r>
    </w:p>
    <w:p w14:paraId="5A93DD15" w14:textId="77777777" w:rsidR="00BE5A41" w:rsidRDefault="00BE5A41" w:rsidP="00F043C2">
      <w:pPr>
        <w:pStyle w:val="KUJKnormal"/>
      </w:pPr>
    </w:p>
    <w:p w14:paraId="75954565" w14:textId="77777777" w:rsidR="00BE5A41" w:rsidRDefault="00BE5A41" w:rsidP="00F043C2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BE5A41" w14:paraId="18E38C4D" w14:textId="77777777" w:rsidTr="008C03EB">
        <w:trPr>
          <w:trHeight w:val="397"/>
        </w:trPr>
        <w:tc>
          <w:tcPr>
            <w:tcW w:w="2350" w:type="dxa"/>
            <w:hideMark/>
          </w:tcPr>
          <w:p w14:paraId="7A941A91" w14:textId="77777777" w:rsidR="00BE5A41" w:rsidRDefault="00BE5A41" w:rsidP="008C03EB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1ECC15A7" w14:textId="77777777" w:rsidR="00BE5A41" w:rsidRDefault="00BE5A41" w:rsidP="008C03EB">
            <w:pPr>
              <w:pStyle w:val="KUJKnormal"/>
            </w:pPr>
            <w:r>
              <w:t>MUDr. Martin Kuba</w:t>
            </w:r>
          </w:p>
          <w:p w14:paraId="16676D94" w14:textId="77777777" w:rsidR="00BE5A41" w:rsidRDefault="00BE5A41" w:rsidP="008C03EB"/>
        </w:tc>
      </w:tr>
      <w:tr w:rsidR="00BE5A41" w14:paraId="6C6A8CFB" w14:textId="77777777" w:rsidTr="008C03EB">
        <w:trPr>
          <w:trHeight w:val="397"/>
        </w:trPr>
        <w:tc>
          <w:tcPr>
            <w:tcW w:w="2350" w:type="dxa"/>
          </w:tcPr>
          <w:p w14:paraId="6C8A2F06" w14:textId="77777777" w:rsidR="00BE5A41" w:rsidRDefault="00BE5A41" w:rsidP="008C03EB">
            <w:pPr>
              <w:pStyle w:val="KUJKtucny"/>
            </w:pPr>
            <w:r>
              <w:t>Zpracoval:</w:t>
            </w:r>
          </w:p>
          <w:p w14:paraId="0C3AFD35" w14:textId="77777777" w:rsidR="00BE5A41" w:rsidRDefault="00BE5A41" w:rsidP="008C03EB"/>
        </w:tc>
        <w:tc>
          <w:tcPr>
            <w:tcW w:w="6862" w:type="dxa"/>
            <w:hideMark/>
          </w:tcPr>
          <w:p w14:paraId="4E108FD4" w14:textId="77777777" w:rsidR="00BE5A41" w:rsidRDefault="00BE5A41" w:rsidP="008C03EB">
            <w:pPr>
              <w:pStyle w:val="KUJKnormal"/>
            </w:pPr>
            <w:r>
              <w:t>OZDR</w:t>
            </w:r>
          </w:p>
        </w:tc>
      </w:tr>
      <w:tr w:rsidR="00BE5A41" w14:paraId="74543A65" w14:textId="77777777" w:rsidTr="008C03EB">
        <w:trPr>
          <w:trHeight w:val="397"/>
        </w:trPr>
        <w:tc>
          <w:tcPr>
            <w:tcW w:w="2350" w:type="dxa"/>
          </w:tcPr>
          <w:p w14:paraId="4EAF78A3" w14:textId="77777777" w:rsidR="00BE5A41" w:rsidRPr="009715F9" w:rsidRDefault="00BE5A41" w:rsidP="008C03EB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3CB3DE01" w14:textId="77777777" w:rsidR="00BE5A41" w:rsidRDefault="00BE5A41" w:rsidP="008C03EB"/>
        </w:tc>
        <w:tc>
          <w:tcPr>
            <w:tcW w:w="6862" w:type="dxa"/>
            <w:hideMark/>
          </w:tcPr>
          <w:p w14:paraId="5B58AF91" w14:textId="77777777" w:rsidR="00BE5A41" w:rsidRDefault="00BE5A41" w:rsidP="008C03EB">
            <w:pPr>
              <w:pStyle w:val="KUJKnormal"/>
            </w:pPr>
            <w:r>
              <w:t>Mgr. Ivana Turková, pověřena zastupováním</w:t>
            </w:r>
          </w:p>
        </w:tc>
      </w:tr>
    </w:tbl>
    <w:p w14:paraId="5E512409" w14:textId="77777777" w:rsidR="00BE5A41" w:rsidRDefault="00BE5A41" w:rsidP="00F043C2">
      <w:pPr>
        <w:pStyle w:val="KUJKnormal"/>
      </w:pPr>
    </w:p>
    <w:p w14:paraId="69E0441C" w14:textId="77777777" w:rsidR="00BE5A41" w:rsidRPr="0052161F" w:rsidRDefault="00BE5A41" w:rsidP="00F043C2">
      <w:pPr>
        <w:pStyle w:val="KUJKtucny"/>
      </w:pPr>
      <w:r w:rsidRPr="0052161F">
        <w:t>NÁVRH USNESENÍ</w:t>
      </w:r>
    </w:p>
    <w:p w14:paraId="5BA1D404" w14:textId="77777777" w:rsidR="00BE5A41" w:rsidRDefault="00BE5A41" w:rsidP="00F043C2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6A4F823B" w14:textId="77777777" w:rsidR="00BE5A41" w:rsidRPr="00841DFC" w:rsidRDefault="00BE5A41" w:rsidP="00F043C2">
      <w:pPr>
        <w:pStyle w:val="KUJKPolozka"/>
      </w:pPr>
      <w:r w:rsidRPr="00841DFC">
        <w:t>Zastupitelstvo Jihočeského kraje</w:t>
      </w:r>
    </w:p>
    <w:p w14:paraId="0743F70A" w14:textId="77777777" w:rsidR="00BE5A41" w:rsidRPr="00E10FE7" w:rsidRDefault="00BE5A41" w:rsidP="003B73D2">
      <w:pPr>
        <w:pStyle w:val="KUJKdoplnek2"/>
      </w:pPr>
      <w:r w:rsidRPr="00AF7BAE">
        <w:t>schvaluje</w:t>
      </w:r>
    </w:p>
    <w:p w14:paraId="5568F9CC" w14:textId="77777777" w:rsidR="00BE5A41" w:rsidRDefault="00BE5A41" w:rsidP="003B73D2">
      <w:pPr>
        <w:pStyle w:val="KUJKnormal"/>
      </w:pPr>
      <w:r>
        <w:t xml:space="preserve">1. poskytnutí dobrovolného příplatku do vlastního kapitálu mimo základní kapitál </w:t>
      </w:r>
      <w:bookmarkStart w:id="2" w:name="_Hlk103174121"/>
      <w:r>
        <w:t>obchodní společnosti Nemocnice Jindřichův Hradec, a.s.</w:t>
      </w:r>
      <w:bookmarkEnd w:id="2"/>
      <w:r>
        <w:t>, IČO 26095157 ve výši 8 000 000,00 Kč,</w:t>
      </w:r>
    </w:p>
    <w:p w14:paraId="3743E5AB" w14:textId="77777777" w:rsidR="00BE5A41" w:rsidRDefault="00BE5A41" w:rsidP="003B73D2">
      <w:pPr>
        <w:pStyle w:val="KUJKnormal"/>
      </w:pPr>
      <w:r>
        <w:t>2. návrh smlouvy o poskytnutí dobrovolného příplatku do vlastního kapitálu mimo základní kapitál obchodní společnosti Nemocnice Jindřichův Hradec, a.s. dle přílohy návrhu č. 199/ZK/22;</w:t>
      </w:r>
    </w:p>
    <w:p w14:paraId="42CEB3CD" w14:textId="77777777" w:rsidR="00BE5A41" w:rsidRDefault="00BE5A41" w:rsidP="008C03EB">
      <w:pPr>
        <w:pStyle w:val="KUJKdoplnek2"/>
      </w:pPr>
      <w:r w:rsidRPr="0021676C">
        <w:t>ukládá</w:t>
      </w:r>
    </w:p>
    <w:p w14:paraId="0ED4A1C8" w14:textId="77777777" w:rsidR="00BE5A41" w:rsidRDefault="00BE5A41" w:rsidP="003B73D2">
      <w:pPr>
        <w:pStyle w:val="KUJKnormal"/>
        <w:rPr>
          <w:bCs/>
        </w:rPr>
      </w:pPr>
      <w:r>
        <w:rPr>
          <w:bCs/>
        </w:rPr>
        <w:t>JUDr. Lukáši Glaserovi, řediteli krajského úřadu, zajistit realizaci usnesení.</w:t>
      </w:r>
    </w:p>
    <w:p w14:paraId="0E4F3520" w14:textId="77777777" w:rsidR="00BE5A41" w:rsidRDefault="00BE5A41" w:rsidP="003B73D2">
      <w:pPr>
        <w:pStyle w:val="KUJKnormal"/>
        <w:rPr>
          <w:bCs/>
        </w:rPr>
      </w:pPr>
      <w:r>
        <w:rPr>
          <w:bCs/>
        </w:rPr>
        <w:t>T: 19. 6. 2022</w:t>
      </w:r>
    </w:p>
    <w:p w14:paraId="0FB5BA56" w14:textId="77777777" w:rsidR="00BE5A41" w:rsidRDefault="00BE5A41" w:rsidP="003B73D2">
      <w:pPr>
        <w:pStyle w:val="KUJKnormal"/>
        <w:rPr>
          <w:bCs/>
        </w:rPr>
      </w:pPr>
    </w:p>
    <w:p w14:paraId="49BA2113" w14:textId="77777777" w:rsidR="00BE5A41" w:rsidRDefault="00BE5A41" w:rsidP="003B73D2">
      <w:pPr>
        <w:pStyle w:val="KUJKmezeraDZ"/>
      </w:pPr>
      <w:bookmarkStart w:id="3" w:name="US_DuvodZprava"/>
      <w:bookmarkEnd w:id="3"/>
    </w:p>
    <w:p w14:paraId="0493B9B6" w14:textId="77777777" w:rsidR="00BE5A41" w:rsidRDefault="00BE5A41" w:rsidP="003B73D2">
      <w:pPr>
        <w:pStyle w:val="KUJKnadpisDZ"/>
      </w:pPr>
      <w:r>
        <w:t>DŮVODOVÁ ZPRÁVA</w:t>
      </w:r>
    </w:p>
    <w:p w14:paraId="32482C7F" w14:textId="77777777" w:rsidR="00BE5A41" w:rsidRPr="009B7B0B" w:rsidRDefault="00BE5A41" w:rsidP="003B73D2">
      <w:pPr>
        <w:pStyle w:val="KUJKmezeraDZ"/>
      </w:pPr>
    </w:p>
    <w:p w14:paraId="15DFD284" w14:textId="77777777" w:rsidR="00BE5A41" w:rsidRDefault="00BE5A41" w:rsidP="00BA1AD5">
      <w:pPr>
        <w:pStyle w:val="KUJKnormal"/>
        <w:spacing w:after="60"/>
      </w:pPr>
      <w:r>
        <w:t>Návrh je předkládán podle § 36 odst. 1 písm. m) zákona č. 129/2000 Sb., o krajích (krajské zřízení), ve znění pozdějších předpisů, v souladu se zákonem č. 250/2000 Sb., o rozpočtových pravidlech územních rozpočtů, ve znění pozdějších předpisů a v souladu se zákonem č. 90/2012 Sb., o obchodních společnostech a družstvech (zákon o obchodních korporacích), ve znění pozdějších předpisů.</w:t>
      </w:r>
    </w:p>
    <w:p w14:paraId="469BC547" w14:textId="77777777" w:rsidR="00BE5A41" w:rsidRDefault="00BE5A41" w:rsidP="00BA1AD5">
      <w:pPr>
        <w:pStyle w:val="KUJKnormal"/>
        <w:spacing w:before="100" w:beforeAutospacing="1" w:after="60"/>
      </w:pPr>
      <w:r>
        <w:t xml:space="preserve">Z důvodu zajištění finančního krytí investičního rozvoje obchodní společnosti Nemocnice Jindřichův Hradec, a.s., je navrhováno poskytnutí dobrovolného příplatku do vlastního kapitálu mimo základní kapitál (dále též „příplatek“) ve výši 8 000 000,00 Kč. </w:t>
      </w:r>
    </w:p>
    <w:p w14:paraId="60EC1EE4" w14:textId="77777777" w:rsidR="00BE5A41" w:rsidRDefault="00BE5A41" w:rsidP="00BA1AD5">
      <w:pPr>
        <w:pStyle w:val="KUJKnormal"/>
        <w:spacing w:before="100" w:beforeAutospacing="1" w:after="60"/>
      </w:pPr>
      <w:r>
        <w:t>Finanční prostředky získané obchodní společností poskytnutím příplatku budou použity ke krytí nákladů investiční akce:</w:t>
      </w:r>
    </w:p>
    <w:p w14:paraId="5D69F275" w14:textId="77777777" w:rsidR="00BE5A41" w:rsidRDefault="00BE5A41" w:rsidP="00BA1AD5">
      <w:pPr>
        <w:pStyle w:val="KUJKnormal"/>
        <w:spacing w:before="120" w:after="120"/>
        <w:ind w:left="142" w:hanging="142"/>
      </w:pPr>
      <w:r>
        <w:t>-</w:t>
      </w:r>
      <w:r>
        <w:tab/>
        <w:t>Rekonstrukce heliportu.</w:t>
      </w:r>
    </w:p>
    <w:p w14:paraId="44876658" w14:textId="77777777" w:rsidR="00BE5A41" w:rsidRDefault="00BE5A41" w:rsidP="00BA1AD5">
      <w:pPr>
        <w:pStyle w:val="KUJKnormal"/>
        <w:spacing w:after="60"/>
      </w:pPr>
      <w:r>
        <w:t xml:space="preserve">Nemocnice Jindřichův Hradec, a.s., v budoucnu hodlá na tento projekt podat žádost o dotaci z veřejných rozpočtů (např. IROP, MZČR apod.). </w:t>
      </w:r>
    </w:p>
    <w:p w14:paraId="196E10C4" w14:textId="77777777" w:rsidR="00BE5A41" w:rsidRDefault="00BE5A41" w:rsidP="00BA1AD5">
      <w:pPr>
        <w:pStyle w:val="KUJKnormal"/>
        <w:spacing w:after="60"/>
      </w:pPr>
      <w:r>
        <w:t>Návrh smlouvy o poskytnutí příplatku je uveden v příloze návrhu. Pokud bude žádost Nemocnice Jindřichův Hradec, a.s. o dotaci z veřejných rozpočtů úspěšná a obdrží na uvedený projekt finanční prostředky, je touto smlouvou o poskytnutí příplatku vázána k vrácení odpovídající části nebo celého příplatku.</w:t>
      </w:r>
    </w:p>
    <w:p w14:paraId="2E85FE07" w14:textId="77777777" w:rsidR="00BE5A41" w:rsidRDefault="00BE5A41" w:rsidP="00BA1AD5">
      <w:pPr>
        <w:pStyle w:val="KUJKnormal"/>
        <w:spacing w:after="60"/>
      </w:pPr>
    </w:p>
    <w:p w14:paraId="656F2FAD" w14:textId="77777777" w:rsidR="00BE5A41" w:rsidRDefault="00BE5A41" w:rsidP="00BA1AD5">
      <w:pPr>
        <w:pStyle w:val="KUJKnormal"/>
      </w:pPr>
      <w:r>
        <w:t>Finanční nároky a krytí:</w:t>
      </w:r>
    </w:p>
    <w:p w14:paraId="7584F795" w14:textId="77777777" w:rsidR="00BE5A41" w:rsidRPr="00BA1AD5" w:rsidRDefault="00BE5A41" w:rsidP="00BA1AD5">
      <w:pPr>
        <w:pStyle w:val="KUJKnormal"/>
      </w:pPr>
      <w:r>
        <w:t>K finančnímu krytí příplatku do vlastního kapitálu ve výši 8 000 000,00 Kč bude užita rozpočtová rezerva kraje.</w:t>
      </w:r>
    </w:p>
    <w:p w14:paraId="091AF303" w14:textId="77777777" w:rsidR="00BE5A41" w:rsidRPr="00635A8A" w:rsidRDefault="00BE5A41" w:rsidP="00635A8A">
      <w:pPr>
        <w:contextualSpacing/>
        <w:jc w:val="both"/>
        <w:rPr>
          <w:rFonts w:ascii="Arial" w:hAnsi="Arial" w:cs="Arial"/>
          <w:sz w:val="20"/>
          <w:szCs w:val="28"/>
        </w:rPr>
      </w:pPr>
    </w:p>
    <w:p w14:paraId="69E97282" w14:textId="77777777" w:rsidR="00BE5A41" w:rsidRDefault="00BE5A41" w:rsidP="00426D49">
      <w:pPr>
        <w:pStyle w:val="KUJKnormal"/>
        <w:rPr>
          <w:rFonts w:cs="Arial"/>
        </w:rPr>
      </w:pPr>
      <w:r w:rsidRPr="00635A8A">
        <w:rPr>
          <w:rFonts w:cs="Arial"/>
        </w:rPr>
        <w:t xml:space="preserve">Vyjádření správce rozpočtu: </w:t>
      </w:r>
    </w:p>
    <w:p w14:paraId="3BDADCD0" w14:textId="77777777" w:rsidR="00BE5A41" w:rsidRDefault="00BE5A41" w:rsidP="00426D49">
      <w:pPr>
        <w:pStyle w:val="KUJKnormal"/>
      </w:pPr>
      <w:r>
        <w:t>Bc. Monika Wolfová</w:t>
      </w:r>
      <w:r w:rsidRPr="007666AA">
        <w:t xml:space="preserve"> - </w:t>
      </w:r>
      <w:r>
        <w:t>Ekonomický odbor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>rozpočtové opatření č. 132/Z ke krytí výdaje na příplatek je předloženo v rámci dodatku rozpočtových změn 10/22 ke schválení zastupitelstvu kraje dne 19. 5. 2022.</w:t>
      </w:r>
    </w:p>
    <w:p w14:paraId="5655ED81" w14:textId="77777777" w:rsidR="00BE5A41" w:rsidRPr="00635A8A" w:rsidRDefault="00BE5A41" w:rsidP="00635A8A">
      <w:pPr>
        <w:contextualSpacing/>
        <w:jc w:val="both"/>
        <w:rPr>
          <w:rFonts w:ascii="Arial" w:hAnsi="Arial" w:cs="Arial"/>
          <w:sz w:val="20"/>
          <w:szCs w:val="28"/>
        </w:rPr>
      </w:pPr>
      <w:r w:rsidRPr="00635A8A">
        <w:rPr>
          <w:rFonts w:ascii="Arial" w:hAnsi="Arial" w:cs="Arial"/>
          <w:sz w:val="20"/>
          <w:szCs w:val="28"/>
        </w:rPr>
        <w:lastRenderedPageBreak/>
        <w:t xml:space="preserve">Návrh projednán (stanoviska): </w:t>
      </w:r>
    </w:p>
    <w:p w14:paraId="398554D1" w14:textId="77777777" w:rsidR="00BE5A41" w:rsidRDefault="00BE5A41" w:rsidP="00635A8A">
      <w:pPr>
        <w:pStyle w:val="KUJKnormal"/>
      </w:pPr>
      <w:r>
        <w:t>Mgr. Markéta Procházková</w:t>
      </w:r>
      <w:r w:rsidRPr="00A521E1">
        <w:t xml:space="preserve"> - </w:t>
      </w:r>
      <w:r>
        <w:t>Odbor právní a krajský živnostenský úřad (OPZU):</w:t>
      </w:r>
      <w:r w:rsidRPr="00A521E1">
        <w:t xml:space="preserve"> </w:t>
      </w:r>
      <w:r>
        <w:t>Souhlasím.</w:t>
      </w:r>
    </w:p>
    <w:p w14:paraId="4B139F6E" w14:textId="77777777" w:rsidR="00BE5A41" w:rsidRDefault="00BE5A41" w:rsidP="009A671C">
      <w:pPr>
        <w:pStyle w:val="KUJKnormal"/>
      </w:pPr>
      <w:r>
        <w:t>Ing. Stanislav Bůžek</w:t>
      </w:r>
      <w:r w:rsidRPr="007666AA">
        <w:t xml:space="preserve"> - </w:t>
      </w:r>
      <w:r>
        <w:t>Ekonomický odbor (OEKO):</w:t>
      </w:r>
      <w:r w:rsidRPr="007666AA">
        <w:t xml:space="preserve"> </w:t>
      </w:r>
      <w:r>
        <w:t>Souhlasím.</w:t>
      </w:r>
    </w:p>
    <w:p w14:paraId="4AD82011" w14:textId="77777777" w:rsidR="00BE5A41" w:rsidRDefault="00BE5A41" w:rsidP="00635A8A">
      <w:pPr>
        <w:pStyle w:val="KUJKnormal"/>
      </w:pPr>
    </w:p>
    <w:p w14:paraId="60531599" w14:textId="77777777" w:rsidR="00BE5A41" w:rsidRDefault="00BE5A41" w:rsidP="00635A8A">
      <w:pPr>
        <w:pStyle w:val="KUJKnormal"/>
      </w:pPr>
    </w:p>
    <w:p w14:paraId="6E707E39" w14:textId="77777777" w:rsidR="00BE5A41" w:rsidRDefault="00BE5A41" w:rsidP="00F043C2">
      <w:pPr>
        <w:pStyle w:val="KUJKnormal"/>
      </w:pPr>
    </w:p>
    <w:p w14:paraId="6CA74345" w14:textId="77777777" w:rsidR="00BE5A41" w:rsidRPr="007939A8" w:rsidRDefault="00BE5A41" w:rsidP="00F043C2">
      <w:pPr>
        <w:pStyle w:val="KUJKtucny"/>
      </w:pPr>
      <w:r w:rsidRPr="007939A8">
        <w:t>PŘÍLOHY:</w:t>
      </w:r>
    </w:p>
    <w:p w14:paraId="67CCA3ED" w14:textId="77777777" w:rsidR="00BE5A41" w:rsidRPr="00B52AA9" w:rsidRDefault="00BE5A41" w:rsidP="00B94C2C">
      <w:pPr>
        <w:pStyle w:val="KUJKcislovany"/>
        <w:numPr>
          <w:ilvl w:val="0"/>
          <w:numId w:val="0"/>
        </w:numPr>
      </w:pPr>
      <w:r>
        <w:t>Smlouva o poskytnutí příplatku mimo základní kapitál NJH</w:t>
      </w:r>
      <w:r w:rsidRPr="0081756D">
        <w:t xml:space="preserve"> (</w:t>
      </w:r>
      <w:r>
        <w:t>KUJK_ZK190522_199_př. Smlouva o poskytnutí příplatku mimo zákl. kapitál NJH.docx</w:t>
      </w:r>
      <w:r w:rsidRPr="0081756D">
        <w:t>)</w:t>
      </w:r>
    </w:p>
    <w:p w14:paraId="30B9B0A9" w14:textId="77777777" w:rsidR="00BE5A41" w:rsidRDefault="00BE5A41" w:rsidP="00F043C2">
      <w:pPr>
        <w:pStyle w:val="KUJKnormal"/>
      </w:pPr>
    </w:p>
    <w:p w14:paraId="5EBB1D02" w14:textId="77777777" w:rsidR="00BE5A41" w:rsidRDefault="00BE5A41" w:rsidP="00F043C2">
      <w:pPr>
        <w:pStyle w:val="KUJKnormal"/>
      </w:pPr>
    </w:p>
    <w:p w14:paraId="4B54B8DB" w14:textId="77777777" w:rsidR="00BE5A41" w:rsidRPr="007C1EE7" w:rsidRDefault="00BE5A41" w:rsidP="00F043C2">
      <w:pPr>
        <w:pStyle w:val="KUJKtucny"/>
      </w:pPr>
      <w:r w:rsidRPr="007C1EE7">
        <w:t>Zodpovídá:</w:t>
      </w:r>
      <w:r w:rsidRPr="005F05E7">
        <w:rPr>
          <w:b w:val="0"/>
        </w:rPr>
        <w:t xml:space="preserve"> </w:t>
      </w:r>
      <w:r>
        <w:rPr>
          <w:b w:val="0"/>
        </w:rPr>
        <w:t>vedoucí OZDR - Mgr. Ivana Turková, pověřena zastupováním</w:t>
      </w:r>
    </w:p>
    <w:p w14:paraId="0C448F51" w14:textId="77777777" w:rsidR="00BE5A41" w:rsidRDefault="00BE5A41" w:rsidP="00F043C2">
      <w:pPr>
        <w:pStyle w:val="KUJKnormal"/>
      </w:pPr>
    </w:p>
    <w:p w14:paraId="3D3ABD2A" w14:textId="77777777" w:rsidR="00BE5A41" w:rsidRDefault="00BE5A41" w:rsidP="005F05E7">
      <w:pPr>
        <w:pStyle w:val="KUJKnormal"/>
      </w:pPr>
      <w:r>
        <w:t>Termín kontroly: 07/2022</w:t>
      </w:r>
    </w:p>
    <w:p w14:paraId="1177CA94" w14:textId="77777777" w:rsidR="00BE5A41" w:rsidRDefault="00BE5A41" w:rsidP="005F05E7">
      <w:pPr>
        <w:pStyle w:val="KUJKnormal"/>
      </w:pPr>
      <w:r>
        <w:t>Termín splnění: 19. 6. 2022</w:t>
      </w: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9580B" w14:textId="77777777" w:rsidR="00BE5A41" w:rsidRDefault="00BE5A41" w:rsidP="00BE5A41">
    <w:r>
      <w:rPr>
        <w:noProof/>
      </w:rPr>
      <w:pict w14:anchorId="19C962AB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14DC570D" w14:textId="77777777" w:rsidR="00BE5A41" w:rsidRPr="005F485E" w:rsidRDefault="00BE5A41" w:rsidP="00BE5A41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64045919" w14:textId="77777777" w:rsidR="00BE5A41" w:rsidRPr="005F485E" w:rsidRDefault="00BE5A41" w:rsidP="00BE5A41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5DDB0BB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5A534A47" w14:textId="77777777" w:rsidR="00BE5A41" w:rsidRDefault="00BE5A41" w:rsidP="00BE5A41">
    <w:r>
      <w:pict w14:anchorId="375D6444">
        <v:rect id="_x0000_i1026" style="width:481.9pt;height:2pt" o:hralign="center" o:hrstd="t" o:hrnoshade="t" o:hr="t" fillcolor="black" stroked="f"/>
      </w:pict>
    </w:r>
  </w:p>
  <w:p w14:paraId="21E75A30" w14:textId="77777777" w:rsidR="00BE5A41" w:rsidRPr="00BE5A41" w:rsidRDefault="00BE5A41" w:rsidP="00BE5A4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3097137">
    <w:abstractNumId w:val="1"/>
  </w:num>
  <w:num w:numId="2" w16cid:durableId="1183864629">
    <w:abstractNumId w:val="2"/>
  </w:num>
  <w:num w:numId="3" w16cid:durableId="1117988621">
    <w:abstractNumId w:val="9"/>
  </w:num>
  <w:num w:numId="4" w16cid:durableId="1726489373">
    <w:abstractNumId w:val="7"/>
  </w:num>
  <w:num w:numId="5" w16cid:durableId="1137717917">
    <w:abstractNumId w:val="0"/>
  </w:num>
  <w:num w:numId="6" w16cid:durableId="214121842">
    <w:abstractNumId w:val="3"/>
  </w:num>
  <w:num w:numId="7" w16cid:durableId="839347439">
    <w:abstractNumId w:val="6"/>
  </w:num>
  <w:num w:numId="8" w16cid:durableId="115953517">
    <w:abstractNumId w:val="4"/>
  </w:num>
  <w:num w:numId="9" w16cid:durableId="1437948171">
    <w:abstractNumId w:val="5"/>
  </w:num>
  <w:num w:numId="10" w16cid:durableId="21256167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5A41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421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2022-06-02T05:33:00Z</dcterms:created>
  <dcterms:modified xsi:type="dcterms:W3CDTF">2022-06-02T05:33:00Z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5824870</vt:i4>
  </property>
  <property fmtid="{D5CDD505-2E9C-101B-9397-08002B2CF9AE}" pid="3" name="ID_Navrh">
    <vt:i4>5956259</vt:i4>
  </property>
  <property fmtid="{D5CDD505-2E9C-101B-9397-08002B2CF9AE}" pid="4" name="UlozitJako">
    <vt:lpwstr>C:\Users\mrazkova\AppData\Local\Temp\iU57777040\Zastupitelstvo\2022-05-19\Navrhy\199-ZK-22.</vt:lpwstr>
  </property>
  <property fmtid="{D5CDD505-2E9C-101B-9397-08002B2CF9AE}" pid="5" name="Zpracovat">
    <vt:bool>false</vt:bool>
  </property>
</Properties>
</file>